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3D421" w14:textId="77777777" w:rsidR="007E4919" w:rsidRPr="007E4919" w:rsidRDefault="00D966D1" w:rsidP="007E4919">
      <w:pPr>
        <w:jc w:val="center"/>
        <w:rPr>
          <w:b/>
          <w:sz w:val="36"/>
          <w:szCs w:val="36"/>
        </w:rPr>
      </w:pPr>
      <w:r w:rsidRPr="007E4919">
        <w:rPr>
          <w:b/>
          <w:sz w:val="36"/>
          <w:szCs w:val="36"/>
        </w:rPr>
        <w:t xml:space="preserve">The </w:t>
      </w:r>
      <w:r w:rsidR="007E4919" w:rsidRPr="007E4919">
        <w:rPr>
          <w:b/>
          <w:sz w:val="36"/>
          <w:szCs w:val="36"/>
        </w:rPr>
        <w:t>Cognitive</w:t>
      </w:r>
      <w:r w:rsidR="00112D2C">
        <w:rPr>
          <w:b/>
          <w:sz w:val="36"/>
          <w:szCs w:val="36"/>
        </w:rPr>
        <w:t>-Behavioral</w:t>
      </w:r>
      <w:r w:rsidR="007E4919" w:rsidRPr="007E4919">
        <w:rPr>
          <w:b/>
          <w:sz w:val="36"/>
          <w:szCs w:val="36"/>
        </w:rPr>
        <w:t xml:space="preserve"> Model</w:t>
      </w:r>
      <w:r w:rsidR="00E01F97">
        <w:rPr>
          <w:b/>
          <w:sz w:val="36"/>
          <w:szCs w:val="36"/>
        </w:rPr>
        <w:t xml:space="preserve"> </w:t>
      </w:r>
    </w:p>
    <w:p w14:paraId="534DAD0F" w14:textId="55E0E8C1" w:rsidR="00BB1AE5" w:rsidRDefault="00152807" w:rsidP="00F821A3">
      <w:pPr>
        <w:spacing w:after="0" w:line="240" w:lineRule="auto"/>
        <w:ind w:left="432" w:firstLine="10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F821A3">
        <w:rPr>
          <w:b/>
          <w:sz w:val="24"/>
          <w:szCs w:val="24"/>
        </w:rPr>
        <w:tab/>
        <w:t xml:space="preserve"> </w:t>
      </w:r>
      <w:r w:rsidR="00BB1AE5">
        <w:rPr>
          <w:b/>
          <w:sz w:val="24"/>
          <w:szCs w:val="24"/>
        </w:rPr>
        <w:t>Automatic Thoughts</w:t>
      </w:r>
      <w:r w:rsidR="00BB1AE5" w:rsidRPr="007E4919">
        <w:rPr>
          <w:b/>
          <w:sz w:val="24"/>
          <w:szCs w:val="24"/>
        </w:rPr>
        <w:t xml:space="preserve"> </w:t>
      </w:r>
      <w:r w:rsidR="00BB1AE5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 xml:space="preserve">         </w:t>
      </w:r>
      <w:proofErr w:type="gramStart"/>
      <w:r w:rsidR="00BB1AE5" w:rsidRPr="007E4919">
        <w:rPr>
          <w:b/>
          <w:sz w:val="24"/>
          <w:szCs w:val="24"/>
        </w:rPr>
        <w:t>Emotions</w:t>
      </w:r>
      <w:r w:rsidR="00F821A3">
        <w:rPr>
          <w:b/>
          <w:sz w:val="24"/>
          <w:szCs w:val="24"/>
        </w:rPr>
        <w:t xml:space="preserve">  </w:t>
      </w:r>
      <w:r w:rsidR="00F821A3">
        <w:rPr>
          <w:b/>
          <w:sz w:val="24"/>
          <w:szCs w:val="24"/>
        </w:rPr>
        <w:tab/>
      </w:r>
      <w:proofErr w:type="gramEnd"/>
      <w:r w:rsidR="00F821A3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ab/>
        <w:t xml:space="preserve">    </w:t>
      </w:r>
      <w:r w:rsidR="00F821A3">
        <w:rPr>
          <w:b/>
          <w:sz w:val="24"/>
          <w:szCs w:val="24"/>
        </w:rPr>
        <w:t xml:space="preserve">Helpful </w:t>
      </w:r>
      <w:r w:rsidR="00F821A3">
        <w:rPr>
          <w:b/>
          <w:sz w:val="24"/>
          <w:szCs w:val="24"/>
        </w:rPr>
        <w:tab/>
        <w:t xml:space="preserve">       </w:t>
      </w:r>
      <w:r w:rsidR="00F821A3" w:rsidRPr="007E4919">
        <w:rPr>
          <w:b/>
          <w:sz w:val="24"/>
          <w:szCs w:val="24"/>
        </w:rPr>
        <w:t>New</w:t>
      </w:r>
    </w:p>
    <w:p w14:paraId="65F505B1" w14:textId="6AA89DA8" w:rsidR="00D966D1" w:rsidRPr="007E4919" w:rsidRDefault="00152807" w:rsidP="00F821A3">
      <w:pPr>
        <w:spacing w:after="0" w:line="240" w:lineRule="auto"/>
        <w:ind w:left="-28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F821A3">
        <w:rPr>
          <w:b/>
          <w:sz w:val="24"/>
          <w:szCs w:val="24"/>
        </w:rPr>
        <w:t xml:space="preserve">  </w:t>
      </w:r>
      <w:r w:rsidR="007E4919" w:rsidRPr="007E4919">
        <w:rPr>
          <w:b/>
          <w:sz w:val="24"/>
          <w:szCs w:val="24"/>
        </w:rPr>
        <w:t>The Situation</w:t>
      </w:r>
      <w:r w:rsidR="007E4919" w:rsidRPr="007E4919">
        <w:rPr>
          <w:b/>
          <w:sz w:val="24"/>
          <w:szCs w:val="24"/>
        </w:rPr>
        <w:tab/>
      </w:r>
      <w:r w:rsidR="00245114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 xml:space="preserve">  </w:t>
      </w:r>
      <w:proofErr w:type="gramStart"/>
      <w:r w:rsidR="00F821A3">
        <w:rPr>
          <w:b/>
          <w:sz w:val="24"/>
          <w:szCs w:val="24"/>
        </w:rPr>
        <w:tab/>
        <w:t xml:space="preserve">  </w:t>
      </w:r>
      <w:r w:rsidR="00BB1AE5">
        <w:rPr>
          <w:b/>
          <w:sz w:val="24"/>
          <w:szCs w:val="24"/>
        </w:rPr>
        <w:t>&amp;</w:t>
      </w:r>
      <w:proofErr w:type="gramEnd"/>
      <w:r w:rsidR="00BB1AE5">
        <w:rPr>
          <w:b/>
          <w:sz w:val="24"/>
          <w:szCs w:val="24"/>
        </w:rPr>
        <w:t xml:space="preserve"> Behaviors</w:t>
      </w:r>
      <w:r w:rsidR="007E4919">
        <w:rPr>
          <w:b/>
          <w:sz w:val="24"/>
          <w:szCs w:val="24"/>
        </w:rPr>
        <w:t xml:space="preserve"> </w:t>
      </w:r>
      <w:r w:rsidR="00BB1AE5">
        <w:rPr>
          <w:b/>
          <w:sz w:val="24"/>
          <w:szCs w:val="24"/>
        </w:rPr>
        <w:tab/>
      </w:r>
      <w:r w:rsidR="00BB1AE5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 xml:space="preserve">         </w:t>
      </w:r>
      <w:r w:rsidR="00BB1AE5">
        <w:rPr>
          <w:b/>
          <w:sz w:val="24"/>
          <w:szCs w:val="24"/>
        </w:rPr>
        <w:t>&amp; Sensations</w:t>
      </w:r>
      <w:r w:rsidR="007E4919" w:rsidRPr="007E4919">
        <w:rPr>
          <w:b/>
          <w:sz w:val="24"/>
          <w:szCs w:val="24"/>
        </w:rPr>
        <w:t xml:space="preserve">  </w:t>
      </w:r>
      <w:r w:rsidR="00245114">
        <w:rPr>
          <w:b/>
          <w:sz w:val="24"/>
          <w:szCs w:val="24"/>
        </w:rPr>
        <w:t xml:space="preserve">     </w:t>
      </w:r>
      <w:r w:rsidR="007E4919" w:rsidRPr="007E4919">
        <w:rPr>
          <w:b/>
          <w:sz w:val="24"/>
          <w:szCs w:val="24"/>
        </w:rPr>
        <w:t xml:space="preserve"> </w:t>
      </w:r>
      <w:r w:rsidR="00D702E1">
        <w:rPr>
          <w:b/>
          <w:sz w:val="24"/>
          <w:szCs w:val="24"/>
        </w:rPr>
        <w:t xml:space="preserve"> </w:t>
      </w:r>
      <w:r w:rsidR="00D82535">
        <w:rPr>
          <w:b/>
          <w:sz w:val="24"/>
          <w:szCs w:val="24"/>
        </w:rPr>
        <w:t xml:space="preserve">   </w:t>
      </w:r>
      <w:r w:rsidR="007E4919" w:rsidRPr="007E4919">
        <w:rPr>
          <w:b/>
          <w:sz w:val="24"/>
          <w:szCs w:val="24"/>
        </w:rPr>
        <w:t xml:space="preserve">Helpful Thoughts </w:t>
      </w:r>
      <w:r w:rsidR="00D82535">
        <w:rPr>
          <w:b/>
          <w:sz w:val="24"/>
          <w:szCs w:val="24"/>
        </w:rPr>
        <w:tab/>
        <w:t xml:space="preserve"> </w:t>
      </w:r>
      <w:r w:rsidR="00F821A3">
        <w:rPr>
          <w:b/>
          <w:sz w:val="24"/>
          <w:szCs w:val="24"/>
        </w:rPr>
        <w:tab/>
      </w:r>
      <w:r w:rsidR="00F821A3">
        <w:rPr>
          <w:b/>
          <w:sz w:val="24"/>
          <w:szCs w:val="24"/>
        </w:rPr>
        <w:tab/>
        <w:t xml:space="preserve">    </w:t>
      </w:r>
      <w:r w:rsidR="007E4919" w:rsidRPr="007E4919">
        <w:rPr>
          <w:b/>
          <w:sz w:val="24"/>
          <w:szCs w:val="24"/>
        </w:rPr>
        <w:t>Behaviors</w:t>
      </w:r>
      <w:r w:rsidR="00F821A3">
        <w:rPr>
          <w:b/>
          <w:sz w:val="24"/>
          <w:szCs w:val="24"/>
        </w:rPr>
        <w:tab/>
        <w:t xml:space="preserve">       </w:t>
      </w:r>
      <w:r w:rsidR="007E4919" w:rsidRPr="007E4919">
        <w:rPr>
          <w:b/>
          <w:sz w:val="24"/>
          <w:szCs w:val="24"/>
        </w:rPr>
        <w:t>Outcomes</w:t>
      </w:r>
    </w:p>
    <w:tbl>
      <w:tblPr>
        <w:tblStyle w:val="TableGrid"/>
        <w:tblW w:w="14130" w:type="dxa"/>
        <w:tblInd w:w="-162" w:type="dxa"/>
        <w:tblLook w:val="04A0" w:firstRow="1" w:lastRow="0" w:firstColumn="1" w:lastColumn="0" w:noHBand="0" w:noVBand="1"/>
      </w:tblPr>
      <w:tblGrid>
        <w:gridCol w:w="2407"/>
        <w:gridCol w:w="2520"/>
        <w:gridCol w:w="1463"/>
        <w:gridCol w:w="4027"/>
        <w:gridCol w:w="1620"/>
        <w:gridCol w:w="2093"/>
      </w:tblGrid>
      <w:tr w:rsidR="00245114" w14:paraId="7C19D2FD" w14:textId="77777777" w:rsidTr="00F821A3">
        <w:trPr>
          <w:trHeight w:val="2870"/>
        </w:trPr>
        <w:tc>
          <w:tcPr>
            <w:tcW w:w="2407" w:type="dxa"/>
          </w:tcPr>
          <w:p w14:paraId="4B3E6CC8" w14:textId="65EFF67C" w:rsidR="00245114" w:rsidRDefault="00646567">
            <w:r>
              <w:t xml:space="preserve">My UM computer has an icon in the search bar to tempt me to search for current news. </w:t>
            </w:r>
          </w:p>
          <w:p w14:paraId="158A0DEE" w14:textId="77777777" w:rsidR="00646567" w:rsidRDefault="00646567"/>
          <w:p w14:paraId="24A089F1" w14:textId="77777777" w:rsidR="00F821A3" w:rsidRDefault="00F821A3"/>
          <w:p w14:paraId="3B3F425A" w14:textId="77777777" w:rsidR="00F821A3" w:rsidRDefault="00F821A3"/>
          <w:p w14:paraId="7F505494" w14:textId="77777777" w:rsidR="00F821A3" w:rsidRDefault="00F821A3"/>
          <w:p w14:paraId="679AEDD7" w14:textId="61B5321C" w:rsidR="00646567" w:rsidRDefault="00646567">
            <w:r>
              <w:t>Microsoft Teams starts up, takes over my screen, and prompts me even though I rarely use Teams.</w:t>
            </w:r>
          </w:p>
          <w:p w14:paraId="46E45D97" w14:textId="41E74C9C" w:rsidR="00646567" w:rsidRDefault="00646567"/>
          <w:p w14:paraId="03E85110" w14:textId="2822F656" w:rsidR="00646567" w:rsidRDefault="00646567" w:rsidP="00F821A3">
            <w:r>
              <w:t>I try to stop Teams from starting up to start my day, but I get locked out of my Microsoft account because I apparently don’t know the password that I just reset the day before, and Microsoft gives me weird messages about having to contact an administrator to get my account back.</w:t>
            </w:r>
          </w:p>
        </w:tc>
        <w:tc>
          <w:tcPr>
            <w:tcW w:w="2520" w:type="dxa"/>
          </w:tcPr>
          <w:p w14:paraId="5F9202AB" w14:textId="77777777" w:rsidR="00245114" w:rsidRDefault="00646567" w:rsidP="00BB1AE5">
            <w:r>
              <w:t xml:space="preserve">I’m sick of that entrepreneurial bullshit and sick of contemporary news. This bullshit makes me want to throw my computer out the window. </w:t>
            </w:r>
          </w:p>
          <w:p w14:paraId="50014A4A" w14:textId="77777777" w:rsidR="00F821A3" w:rsidRDefault="00F821A3" w:rsidP="00BB1AE5"/>
          <w:p w14:paraId="724DAD10" w14:textId="04E13D82" w:rsidR="00646567" w:rsidRDefault="00646567" w:rsidP="00BB1AE5">
            <w:r>
              <w:t>I had to use Teams for a meeting the other day and now it has taken over my computer. F*** you Microsoft!</w:t>
            </w:r>
          </w:p>
          <w:p w14:paraId="61BEE25F" w14:textId="77777777" w:rsidR="00646567" w:rsidRDefault="00646567" w:rsidP="00BB1AE5"/>
          <w:p w14:paraId="37956E58" w14:textId="77777777" w:rsidR="00646567" w:rsidRDefault="00646567" w:rsidP="00BB1AE5">
            <w:r>
              <w:t>Seriously? These bullshit programmers can’t create a product that runs flaw-free for one f***</w:t>
            </w:r>
            <w:proofErr w:type="spellStart"/>
            <w:r>
              <w:t>ing</w:t>
            </w:r>
            <w:proofErr w:type="spellEnd"/>
            <w:r>
              <w:t xml:space="preserve"> day. </w:t>
            </w:r>
          </w:p>
          <w:p w14:paraId="59133EC9" w14:textId="77777777" w:rsidR="00646567" w:rsidRDefault="00646567" w:rsidP="00BB1AE5"/>
          <w:p w14:paraId="027A8CA9" w14:textId="4F3C51C7" w:rsidR="00646567" w:rsidRPr="00BB1AE5" w:rsidRDefault="00646567" w:rsidP="00BB1AE5">
            <w:r>
              <w:t>All I want to do is get a few things done this morning, and Microsoft has already thwarted me.</w:t>
            </w:r>
          </w:p>
        </w:tc>
        <w:tc>
          <w:tcPr>
            <w:tcW w:w="1463" w:type="dxa"/>
          </w:tcPr>
          <w:p w14:paraId="3AE96C22" w14:textId="77777777" w:rsidR="00BB1AE5" w:rsidRPr="00F821A3" w:rsidRDefault="00646567">
            <w:pPr>
              <w:rPr>
                <w:b/>
                <w:bCs/>
              </w:rPr>
            </w:pPr>
            <w:r w:rsidRPr="00F821A3">
              <w:rPr>
                <w:b/>
                <w:bCs/>
              </w:rPr>
              <w:t xml:space="preserve">Anger – 75 </w:t>
            </w:r>
          </w:p>
          <w:p w14:paraId="458993D5" w14:textId="77777777" w:rsidR="00646567" w:rsidRPr="00F821A3" w:rsidRDefault="00646567">
            <w:pPr>
              <w:rPr>
                <w:b/>
                <w:bCs/>
              </w:rPr>
            </w:pPr>
          </w:p>
          <w:p w14:paraId="3272EB90" w14:textId="6A8015E6" w:rsidR="00646567" w:rsidRDefault="00646567">
            <w:r w:rsidRPr="00F821A3">
              <w:rPr>
                <w:b/>
                <w:bCs/>
              </w:rPr>
              <w:t>Flushing and agitation – 75</w:t>
            </w:r>
            <w:r>
              <w:t xml:space="preserve"> </w:t>
            </w:r>
          </w:p>
        </w:tc>
        <w:tc>
          <w:tcPr>
            <w:tcW w:w="4027" w:type="dxa"/>
          </w:tcPr>
          <w:p w14:paraId="71A737BA" w14:textId="77777777" w:rsidR="00BB1AE5" w:rsidRDefault="00646567">
            <w:r>
              <w:t xml:space="preserve">I always do better when I slow down and recognize there are obstacles in the world, including frustrating tech, and manage the frustration with my best, calm, patient, and persistent self. </w:t>
            </w:r>
          </w:p>
          <w:p w14:paraId="4167A218" w14:textId="77777777" w:rsidR="00646567" w:rsidRDefault="00646567"/>
          <w:p w14:paraId="556C5829" w14:textId="77777777" w:rsidR="00646567" w:rsidRDefault="00646567">
            <w:r>
              <w:t>I can handle this.</w:t>
            </w:r>
          </w:p>
          <w:p w14:paraId="78792B3A" w14:textId="77777777" w:rsidR="00646567" w:rsidRDefault="00646567"/>
          <w:p w14:paraId="7E5A73BB" w14:textId="77777777" w:rsidR="00646567" w:rsidRDefault="00646567">
            <w:r>
              <w:t>This is frustrating AND I can still focus on what’s going right.</w:t>
            </w:r>
          </w:p>
          <w:p w14:paraId="58DF886D" w14:textId="77777777" w:rsidR="00646567" w:rsidRDefault="00646567"/>
          <w:p w14:paraId="7F2E5D65" w14:textId="727EE710" w:rsidR="00646567" w:rsidRDefault="00646567">
            <w:r>
              <w:t xml:space="preserve">Let go of expectations that everything should go smoothly. Life is suffering . . . and this is </w:t>
            </w:r>
            <w:r w:rsidR="00F821A3">
              <w:t xml:space="preserve">truly </w:t>
            </w:r>
            <w:r>
              <w:t xml:space="preserve">only </w:t>
            </w:r>
            <w:r w:rsidRPr="00F821A3">
              <w:rPr>
                <w:b/>
                <w:bCs/>
              </w:rPr>
              <w:t>very minor suffering</w:t>
            </w:r>
            <w:r>
              <w:t>.</w:t>
            </w:r>
          </w:p>
          <w:p w14:paraId="1AD9BE10" w14:textId="77777777" w:rsidR="00646567" w:rsidRDefault="00646567"/>
          <w:p w14:paraId="59390397" w14:textId="77777777" w:rsidR="00646567" w:rsidRDefault="00646567">
            <w:r>
              <w:t>When I focus on Microsoft, they get bigger. When I focus on the work I want to complete, I’m more productive, which is what I want anyway.</w:t>
            </w:r>
          </w:p>
          <w:p w14:paraId="1C74B319" w14:textId="77777777" w:rsidR="00646567" w:rsidRDefault="00646567"/>
          <w:p w14:paraId="7DC3C7AE" w14:textId="2615FBB6" w:rsidR="00646567" w:rsidRDefault="00646567">
            <w:r>
              <w:t xml:space="preserve">Maybe I can see this as a challenge to my emotional regulation skills. I can handle it. Just breathe, and maybe listen to a happy song in the background.  </w:t>
            </w:r>
          </w:p>
        </w:tc>
        <w:tc>
          <w:tcPr>
            <w:tcW w:w="1620" w:type="dxa"/>
          </w:tcPr>
          <w:p w14:paraId="056277FD" w14:textId="77777777" w:rsidR="00BB1AE5" w:rsidRDefault="00646567">
            <w:r>
              <w:t>Breathe</w:t>
            </w:r>
          </w:p>
          <w:p w14:paraId="37CB7F0C" w14:textId="77777777" w:rsidR="00646567" w:rsidRDefault="00646567"/>
          <w:p w14:paraId="5116AF3E" w14:textId="77777777" w:rsidR="00646567" w:rsidRDefault="00646567">
            <w:r>
              <w:t>Listen to a happy song</w:t>
            </w:r>
          </w:p>
          <w:p w14:paraId="39549BDE" w14:textId="77777777" w:rsidR="00646567" w:rsidRDefault="00646567"/>
          <w:p w14:paraId="5AD06348" w14:textId="76667B48" w:rsidR="00646567" w:rsidRDefault="00646567">
            <w:r>
              <w:t>Shift to working on something I can complete, which will feel a bit better</w:t>
            </w:r>
          </w:p>
        </w:tc>
        <w:tc>
          <w:tcPr>
            <w:tcW w:w="2093" w:type="dxa"/>
          </w:tcPr>
          <w:p w14:paraId="21D80603" w14:textId="77777777" w:rsidR="00631922" w:rsidRPr="00F821A3" w:rsidRDefault="00646567">
            <w:pPr>
              <w:rPr>
                <w:b/>
                <w:bCs/>
              </w:rPr>
            </w:pPr>
            <w:r w:rsidRPr="00F821A3">
              <w:rPr>
                <w:b/>
                <w:bCs/>
              </w:rPr>
              <w:t>Anger = 30</w:t>
            </w:r>
          </w:p>
          <w:p w14:paraId="6BDA2D5F" w14:textId="77777777" w:rsidR="00646567" w:rsidRPr="00F821A3" w:rsidRDefault="00646567">
            <w:pPr>
              <w:rPr>
                <w:b/>
                <w:bCs/>
              </w:rPr>
            </w:pPr>
          </w:p>
          <w:p w14:paraId="38E6F9E8" w14:textId="77777777" w:rsidR="00646567" w:rsidRPr="00F821A3" w:rsidRDefault="00646567">
            <w:pPr>
              <w:rPr>
                <w:b/>
                <w:bCs/>
              </w:rPr>
            </w:pPr>
            <w:r w:rsidRPr="00F821A3">
              <w:rPr>
                <w:b/>
                <w:bCs/>
              </w:rPr>
              <w:t>Flushing and agitation = 15</w:t>
            </w:r>
          </w:p>
          <w:p w14:paraId="037F864A" w14:textId="77777777" w:rsidR="00646567" w:rsidRDefault="00646567"/>
          <w:p w14:paraId="077DB1C7" w14:textId="5EF45F7C" w:rsidR="00646567" w:rsidRDefault="00646567">
            <w:r>
              <w:t xml:space="preserve">I learned that I can cope with the minor frustrations that the tech world throws my way and coping is so much easier when I </w:t>
            </w:r>
            <w:r w:rsidR="00F821A3">
              <w:t>manage my thoughts and behaviors in ways that are consistent with my best possible self.</w:t>
            </w:r>
          </w:p>
        </w:tc>
      </w:tr>
      <w:tr w:rsidR="00245114" w14:paraId="14A0F05D" w14:textId="77777777" w:rsidTr="00F821A3">
        <w:trPr>
          <w:trHeight w:val="800"/>
        </w:trPr>
        <w:tc>
          <w:tcPr>
            <w:tcW w:w="2407" w:type="dxa"/>
          </w:tcPr>
          <w:p w14:paraId="05C040DB" w14:textId="77777777" w:rsidR="00245114" w:rsidRDefault="00245114">
            <w:r>
              <w:lastRenderedPageBreak/>
              <w:t>Triggers</w:t>
            </w:r>
          </w:p>
        </w:tc>
        <w:tc>
          <w:tcPr>
            <w:tcW w:w="2520" w:type="dxa"/>
          </w:tcPr>
          <w:p w14:paraId="3B84B84C" w14:textId="77777777" w:rsidR="00245114" w:rsidRDefault="00245114">
            <w:r>
              <w:t>Core Beliefs</w:t>
            </w:r>
          </w:p>
        </w:tc>
        <w:tc>
          <w:tcPr>
            <w:tcW w:w="1463" w:type="dxa"/>
          </w:tcPr>
          <w:p w14:paraId="6D9F11ED" w14:textId="77777777" w:rsidR="00245114" w:rsidRDefault="00245114">
            <w:r>
              <w:t>Most Troubling</w:t>
            </w:r>
          </w:p>
        </w:tc>
        <w:tc>
          <w:tcPr>
            <w:tcW w:w="4027" w:type="dxa"/>
          </w:tcPr>
          <w:p w14:paraId="0A7F9488" w14:textId="77777777" w:rsidR="00245114" w:rsidRDefault="00245114">
            <w:r>
              <w:t>What’s helpful and what’s not so helpful</w:t>
            </w:r>
          </w:p>
        </w:tc>
        <w:tc>
          <w:tcPr>
            <w:tcW w:w="1620" w:type="dxa"/>
          </w:tcPr>
          <w:p w14:paraId="5B71DA61" w14:textId="77777777" w:rsidR="00245114" w:rsidRDefault="00245114">
            <w:r>
              <w:t>What’s helpful and what’s not so helpful</w:t>
            </w:r>
          </w:p>
        </w:tc>
        <w:tc>
          <w:tcPr>
            <w:tcW w:w="2093" w:type="dxa"/>
          </w:tcPr>
          <w:p w14:paraId="2D134C12" w14:textId="25FB2745" w:rsidR="002247EA" w:rsidRDefault="00245114">
            <w:r>
              <w:t>Life is an experiment. What happened and what did you learn?</w:t>
            </w:r>
          </w:p>
          <w:p w14:paraId="585A2096" w14:textId="77777777" w:rsidR="002247EA" w:rsidRDefault="002247EA"/>
        </w:tc>
      </w:tr>
    </w:tbl>
    <w:p w14:paraId="7D31D967" w14:textId="77777777" w:rsidR="007E4919" w:rsidRDefault="00152807" w:rsidP="00F821A3">
      <w:pPr>
        <w:spacing w:after="0" w:line="240" w:lineRule="auto"/>
      </w:pPr>
      <w:r>
        <w:t xml:space="preserve">You can use these columns for CBT, but also using these columns can help us understand the many dimensions of a person’s experience. The goal is not to reduce or minimize meaningful emotions, but to better understand and cope with them. You don’t even need to use columns! </w:t>
      </w:r>
    </w:p>
    <w:sectPr w:rsidR="007E4919" w:rsidSect="007E491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6D1"/>
    <w:rsid w:val="0010120E"/>
    <w:rsid w:val="00112D2C"/>
    <w:rsid w:val="00152807"/>
    <w:rsid w:val="001F471E"/>
    <w:rsid w:val="002203D2"/>
    <w:rsid w:val="002247EA"/>
    <w:rsid w:val="00245114"/>
    <w:rsid w:val="004329C5"/>
    <w:rsid w:val="004507C8"/>
    <w:rsid w:val="00524E82"/>
    <w:rsid w:val="005836AF"/>
    <w:rsid w:val="00631922"/>
    <w:rsid w:val="00643F03"/>
    <w:rsid w:val="00646567"/>
    <w:rsid w:val="00761216"/>
    <w:rsid w:val="00766B9B"/>
    <w:rsid w:val="007E4919"/>
    <w:rsid w:val="007F58B0"/>
    <w:rsid w:val="00904B49"/>
    <w:rsid w:val="00911BA0"/>
    <w:rsid w:val="009B53EF"/>
    <w:rsid w:val="00A404C5"/>
    <w:rsid w:val="00BB1AE5"/>
    <w:rsid w:val="00D702E1"/>
    <w:rsid w:val="00D82535"/>
    <w:rsid w:val="00D966D1"/>
    <w:rsid w:val="00E01F97"/>
    <w:rsid w:val="00ED4BA0"/>
    <w:rsid w:val="00F821A3"/>
    <w:rsid w:val="00FE7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6CE84"/>
  <w15:docId w15:val="{EECA9056-2878-4276-A3AF-AF7AC8C2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6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5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8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John.sf</dc:creator>
  <cp:lastModifiedBy>Sommers-Flanagan, John</cp:lastModifiedBy>
  <cp:revision>3</cp:revision>
  <cp:lastPrinted>2020-01-30T18:45:00Z</cp:lastPrinted>
  <dcterms:created xsi:type="dcterms:W3CDTF">2023-12-02T15:33:00Z</dcterms:created>
  <dcterms:modified xsi:type="dcterms:W3CDTF">2023-12-02T15:56:00Z</dcterms:modified>
</cp:coreProperties>
</file>